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2" w:rsidRDefault="00434227" w:rsidP="00434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27">
        <w:rPr>
          <w:rFonts w:ascii="Times New Roman" w:hAnsi="Times New Roman" w:cs="Times New Roman"/>
          <w:b/>
          <w:sz w:val="24"/>
          <w:szCs w:val="24"/>
        </w:rPr>
        <w:t>Одевание.</w:t>
      </w:r>
    </w:p>
    <w:p w:rsidR="001F65B8" w:rsidRDefault="001F65B8" w:rsidP="001F6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Одевание сопровождает нас всю жизнь. В этом процессе много взаимодействия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 со взрослым: прикосновения, разг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вор, зрительный контакт. Во время одев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у ребенка формируется представления о своем теле.</w:t>
      </w:r>
    </w:p>
    <w:p w:rsidR="00DF5974" w:rsidRPr="00434227" w:rsidRDefault="00DF5974" w:rsidP="00DF5974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 descr="C:\Users\Воспитатель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ь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B8" w:rsidRDefault="001F65B8" w:rsidP="00434227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 xml:space="preserve">Родители детей с </w:t>
      </w:r>
      <w:r>
        <w:rPr>
          <w:rFonts w:ascii="Times New Roman" w:hAnsi="Times New Roman" w:cs="Times New Roman"/>
          <w:sz w:val="24"/>
          <w:szCs w:val="24"/>
        </w:rPr>
        <w:t>особенностями развития (аутистическими нарушениями)</w:t>
      </w:r>
      <w:r w:rsidRPr="001F65B8">
        <w:rPr>
          <w:rFonts w:ascii="Times New Roman" w:hAnsi="Times New Roman" w:cs="Times New Roman"/>
          <w:sz w:val="24"/>
          <w:szCs w:val="24"/>
        </w:rPr>
        <w:t xml:space="preserve"> знают, что одним из важных ежедневных ритуалов я</w:t>
      </w:r>
      <w:r w:rsidRPr="001F65B8">
        <w:rPr>
          <w:rFonts w:ascii="Times New Roman" w:hAnsi="Times New Roman" w:cs="Times New Roman"/>
          <w:sz w:val="24"/>
          <w:szCs w:val="24"/>
        </w:rPr>
        <w:t>в</w:t>
      </w:r>
      <w:r w:rsidRPr="001F65B8">
        <w:rPr>
          <w:rFonts w:ascii="Times New Roman" w:hAnsi="Times New Roman" w:cs="Times New Roman"/>
          <w:sz w:val="24"/>
          <w:szCs w:val="24"/>
        </w:rPr>
        <w:t xml:space="preserve">ляется процесс одевания. </w:t>
      </w:r>
    </w:p>
    <w:p w:rsidR="001F65B8" w:rsidRDefault="001F65B8" w:rsidP="00434227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детей с аутистическими нарушениями</w:t>
      </w:r>
      <w:r w:rsidRPr="001F65B8">
        <w:rPr>
          <w:rFonts w:ascii="Times New Roman" w:hAnsi="Times New Roman" w:cs="Times New Roman"/>
          <w:sz w:val="24"/>
          <w:szCs w:val="24"/>
        </w:rPr>
        <w:t xml:space="preserve"> к переодеванию особенное отношение. Как правило, ежедневный ритуал сопровожд</w:t>
      </w:r>
      <w:r w:rsidRPr="001F65B8">
        <w:rPr>
          <w:rFonts w:ascii="Times New Roman" w:hAnsi="Times New Roman" w:cs="Times New Roman"/>
          <w:sz w:val="24"/>
          <w:szCs w:val="24"/>
        </w:rPr>
        <w:t>а</w:t>
      </w:r>
      <w:r w:rsidRPr="001F65B8">
        <w:rPr>
          <w:rFonts w:ascii="Times New Roman" w:hAnsi="Times New Roman" w:cs="Times New Roman"/>
          <w:sz w:val="24"/>
          <w:szCs w:val="24"/>
        </w:rPr>
        <w:t>ется протестом и негативом.</w:t>
      </w:r>
    </w:p>
    <w:p w:rsidR="001F65B8" w:rsidRPr="001F65B8" w:rsidRDefault="001F65B8" w:rsidP="001F65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b/>
          <w:sz w:val="24"/>
          <w:szCs w:val="24"/>
        </w:rPr>
        <w:t xml:space="preserve">Причины, по которым </w:t>
      </w:r>
      <w:r>
        <w:rPr>
          <w:rFonts w:ascii="Times New Roman" w:hAnsi="Times New Roman" w:cs="Times New Roman"/>
          <w:b/>
          <w:sz w:val="24"/>
          <w:szCs w:val="24"/>
        </w:rPr>
        <w:t>Дети с РАС не</w:t>
      </w:r>
      <w:r w:rsidRPr="001F65B8">
        <w:rPr>
          <w:rFonts w:ascii="Times New Roman" w:hAnsi="Times New Roman" w:cs="Times New Roman"/>
          <w:b/>
          <w:sz w:val="24"/>
          <w:szCs w:val="24"/>
        </w:rPr>
        <w:t xml:space="preserve"> любят одеваться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65B8" w:rsidRPr="001F65B8" w:rsidRDefault="001F65B8" w:rsidP="001F65B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65B8">
        <w:rPr>
          <w:rFonts w:ascii="Times New Roman" w:hAnsi="Times New Roman" w:cs="Times New Roman"/>
          <w:sz w:val="24"/>
          <w:szCs w:val="24"/>
        </w:rPr>
        <w:t>овышенн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F65B8">
        <w:rPr>
          <w:rFonts w:ascii="Times New Roman" w:hAnsi="Times New Roman" w:cs="Times New Roman"/>
          <w:sz w:val="24"/>
          <w:szCs w:val="24"/>
        </w:rPr>
        <w:t xml:space="preserve"> или сниженн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F65B8">
        <w:rPr>
          <w:rFonts w:ascii="Times New Roman" w:hAnsi="Times New Roman" w:cs="Times New Roman"/>
          <w:sz w:val="24"/>
          <w:szCs w:val="24"/>
        </w:rPr>
        <w:t xml:space="preserve"> чу</w:t>
      </w:r>
      <w:r w:rsidRPr="001F65B8">
        <w:rPr>
          <w:rFonts w:ascii="Times New Roman" w:hAnsi="Times New Roman" w:cs="Times New Roman"/>
          <w:sz w:val="24"/>
          <w:szCs w:val="24"/>
        </w:rPr>
        <w:t>в</w:t>
      </w:r>
      <w:r w:rsidRPr="001F65B8">
        <w:rPr>
          <w:rFonts w:ascii="Times New Roman" w:hAnsi="Times New Roman" w:cs="Times New Roman"/>
          <w:sz w:val="24"/>
          <w:szCs w:val="24"/>
        </w:rPr>
        <w:t xml:space="preserve">ствительность к сенсорным воздействиям.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F65B8">
        <w:rPr>
          <w:rFonts w:ascii="Times New Roman" w:hAnsi="Times New Roman" w:cs="Times New Roman"/>
          <w:sz w:val="24"/>
          <w:szCs w:val="24"/>
        </w:rPr>
        <w:t>екстура тканей, швы, яркие цвета или д</w:t>
      </w:r>
      <w:r w:rsidRPr="001F65B8">
        <w:rPr>
          <w:rFonts w:ascii="Times New Roman" w:hAnsi="Times New Roman" w:cs="Times New Roman"/>
          <w:sz w:val="24"/>
          <w:szCs w:val="24"/>
        </w:rPr>
        <w:t>а</w:t>
      </w:r>
      <w:r w:rsidRPr="001F65B8">
        <w:rPr>
          <w:rFonts w:ascii="Times New Roman" w:hAnsi="Times New Roman" w:cs="Times New Roman"/>
          <w:sz w:val="24"/>
          <w:szCs w:val="24"/>
        </w:rPr>
        <w:lastRenderedPageBreak/>
        <w:t>же температура одежды могут вызывать дискомфорт или неприятные ощущения.</w:t>
      </w:r>
    </w:p>
    <w:p w:rsidR="001F65B8" w:rsidRDefault="001F65B8" w:rsidP="009A37E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>Структурные и предсказуемые пре</w:t>
      </w:r>
      <w:r w:rsidRPr="001F65B8">
        <w:rPr>
          <w:rFonts w:ascii="Times New Roman" w:hAnsi="Times New Roman" w:cs="Times New Roman"/>
          <w:sz w:val="24"/>
          <w:szCs w:val="24"/>
        </w:rPr>
        <w:t>д</w:t>
      </w:r>
      <w:r w:rsidRPr="001F65B8">
        <w:rPr>
          <w:rFonts w:ascii="Times New Roman" w:hAnsi="Times New Roman" w:cs="Times New Roman"/>
          <w:sz w:val="24"/>
          <w:szCs w:val="24"/>
        </w:rPr>
        <w:t>почтения</w:t>
      </w:r>
      <w:r w:rsidR="00F361B6">
        <w:rPr>
          <w:rFonts w:ascii="Times New Roman" w:hAnsi="Times New Roman" w:cs="Times New Roman"/>
          <w:sz w:val="24"/>
          <w:szCs w:val="24"/>
        </w:rPr>
        <w:t>.</w:t>
      </w:r>
      <w:r w:rsidRPr="001F65B8">
        <w:rPr>
          <w:rFonts w:ascii="Times New Roman" w:hAnsi="Times New Roman" w:cs="Times New Roman"/>
          <w:sz w:val="24"/>
          <w:szCs w:val="24"/>
        </w:rPr>
        <w:t xml:space="preserve"> Дети с Р</w:t>
      </w:r>
      <w:r w:rsidR="00F361B6">
        <w:rPr>
          <w:rFonts w:ascii="Times New Roman" w:hAnsi="Times New Roman" w:cs="Times New Roman"/>
          <w:sz w:val="24"/>
          <w:szCs w:val="24"/>
        </w:rPr>
        <w:t>АС</w:t>
      </w:r>
      <w:r w:rsidRPr="001F65B8">
        <w:rPr>
          <w:rFonts w:ascii="Times New Roman" w:hAnsi="Times New Roman" w:cs="Times New Roman"/>
          <w:sz w:val="24"/>
          <w:szCs w:val="24"/>
        </w:rPr>
        <w:t xml:space="preserve"> могут предпочитать определённый порядок действий или оде</w:t>
      </w:r>
      <w:r w:rsidRPr="001F65B8">
        <w:rPr>
          <w:rFonts w:ascii="Times New Roman" w:hAnsi="Times New Roman" w:cs="Times New Roman"/>
          <w:sz w:val="24"/>
          <w:szCs w:val="24"/>
        </w:rPr>
        <w:t>ж</w:t>
      </w:r>
      <w:r w:rsidRPr="001F65B8">
        <w:rPr>
          <w:rFonts w:ascii="Times New Roman" w:hAnsi="Times New Roman" w:cs="Times New Roman"/>
          <w:sz w:val="24"/>
          <w:szCs w:val="24"/>
        </w:rPr>
        <w:t>ды. Если их привычный распорядок нар</w:t>
      </w:r>
      <w:r w:rsidRPr="001F65B8">
        <w:rPr>
          <w:rFonts w:ascii="Times New Roman" w:hAnsi="Times New Roman" w:cs="Times New Roman"/>
          <w:sz w:val="24"/>
          <w:szCs w:val="24"/>
        </w:rPr>
        <w:t>у</w:t>
      </w:r>
      <w:r w:rsidRPr="001F65B8">
        <w:rPr>
          <w:rFonts w:ascii="Times New Roman" w:hAnsi="Times New Roman" w:cs="Times New Roman"/>
          <w:sz w:val="24"/>
          <w:szCs w:val="24"/>
        </w:rPr>
        <w:t>шается, это может вызывать стресс или бе</w:t>
      </w:r>
      <w:r w:rsidRPr="001F65B8">
        <w:rPr>
          <w:rFonts w:ascii="Times New Roman" w:hAnsi="Times New Roman" w:cs="Times New Roman"/>
          <w:sz w:val="24"/>
          <w:szCs w:val="24"/>
        </w:rPr>
        <w:t>с</w:t>
      </w:r>
      <w:r w:rsidRPr="001F65B8">
        <w:rPr>
          <w:rFonts w:ascii="Times New Roman" w:hAnsi="Times New Roman" w:cs="Times New Roman"/>
          <w:sz w:val="24"/>
          <w:szCs w:val="24"/>
        </w:rPr>
        <w:t>покойство.</w:t>
      </w:r>
    </w:p>
    <w:p w:rsidR="001F65B8" w:rsidRDefault="001F65B8" w:rsidP="00A67B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>Коммуникационные трудности. Дети могут испытывать трудности в выражении своих предпочтений или объяснении, что именно их беспокоит. Поэтому, если оде</w:t>
      </w:r>
      <w:r w:rsidRPr="001F65B8">
        <w:rPr>
          <w:rFonts w:ascii="Times New Roman" w:hAnsi="Times New Roman" w:cs="Times New Roman"/>
          <w:sz w:val="24"/>
          <w:szCs w:val="24"/>
        </w:rPr>
        <w:t>ж</w:t>
      </w:r>
      <w:r w:rsidRPr="001F65B8">
        <w:rPr>
          <w:rFonts w:ascii="Times New Roman" w:hAnsi="Times New Roman" w:cs="Times New Roman"/>
          <w:sz w:val="24"/>
          <w:szCs w:val="24"/>
        </w:rPr>
        <w:t>да вызывает дискомфорт, они могут не вс</w:t>
      </w:r>
      <w:r w:rsidRPr="001F65B8">
        <w:rPr>
          <w:rFonts w:ascii="Times New Roman" w:hAnsi="Times New Roman" w:cs="Times New Roman"/>
          <w:sz w:val="24"/>
          <w:szCs w:val="24"/>
        </w:rPr>
        <w:t>е</w:t>
      </w:r>
      <w:r w:rsidRPr="001F65B8">
        <w:rPr>
          <w:rFonts w:ascii="Times New Roman" w:hAnsi="Times New Roman" w:cs="Times New Roman"/>
          <w:sz w:val="24"/>
          <w:szCs w:val="24"/>
        </w:rPr>
        <w:t>гда уметь донести это до окружающих.</w:t>
      </w:r>
    </w:p>
    <w:p w:rsidR="001F65B8" w:rsidRDefault="001F65B8" w:rsidP="005C534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>Моторные навыки. Проблемы с м</w:t>
      </w:r>
      <w:r w:rsidRPr="001F65B8">
        <w:rPr>
          <w:rFonts w:ascii="Times New Roman" w:hAnsi="Times New Roman" w:cs="Times New Roman"/>
          <w:sz w:val="24"/>
          <w:szCs w:val="24"/>
        </w:rPr>
        <w:t>о</w:t>
      </w:r>
      <w:r w:rsidRPr="001F65B8">
        <w:rPr>
          <w:rFonts w:ascii="Times New Roman" w:hAnsi="Times New Roman" w:cs="Times New Roman"/>
          <w:sz w:val="24"/>
          <w:szCs w:val="24"/>
        </w:rPr>
        <w:t>торикой или координацией, что делает пр</w:t>
      </w:r>
      <w:r w:rsidRPr="001F65B8">
        <w:rPr>
          <w:rFonts w:ascii="Times New Roman" w:hAnsi="Times New Roman" w:cs="Times New Roman"/>
          <w:sz w:val="24"/>
          <w:szCs w:val="24"/>
        </w:rPr>
        <w:t>о</w:t>
      </w:r>
      <w:r w:rsidRPr="001F65B8">
        <w:rPr>
          <w:rFonts w:ascii="Times New Roman" w:hAnsi="Times New Roman" w:cs="Times New Roman"/>
          <w:sz w:val="24"/>
          <w:szCs w:val="24"/>
        </w:rPr>
        <w:t>цесс одевания сложнее и менее приятным.</w:t>
      </w:r>
    </w:p>
    <w:p w:rsidR="001F65B8" w:rsidRDefault="001F65B8" w:rsidP="005C534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5B8">
        <w:rPr>
          <w:rFonts w:ascii="Times New Roman" w:hAnsi="Times New Roman" w:cs="Times New Roman"/>
          <w:sz w:val="24"/>
          <w:szCs w:val="24"/>
        </w:rPr>
        <w:t>Психологический аспект</w:t>
      </w:r>
      <w:r w:rsidR="00F361B6">
        <w:rPr>
          <w:rFonts w:ascii="Times New Roman" w:hAnsi="Times New Roman" w:cs="Times New Roman"/>
          <w:sz w:val="24"/>
          <w:szCs w:val="24"/>
        </w:rPr>
        <w:t>.</w:t>
      </w:r>
      <w:r w:rsidRPr="001F65B8">
        <w:rPr>
          <w:rFonts w:ascii="Times New Roman" w:hAnsi="Times New Roman" w:cs="Times New Roman"/>
          <w:sz w:val="24"/>
          <w:szCs w:val="24"/>
        </w:rPr>
        <w:t xml:space="preserve"> </w:t>
      </w:r>
      <w:r w:rsidR="00F361B6">
        <w:rPr>
          <w:rFonts w:ascii="Times New Roman" w:hAnsi="Times New Roman" w:cs="Times New Roman"/>
          <w:sz w:val="24"/>
          <w:szCs w:val="24"/>
        </w:rPr>
        <w:t>О</w:t>
      </w:r>
      <w:r w:rsidRPr="001F65B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ежд</w:t>
      </w:r>
      <w:r w:rsidR="00F361B6">
        <w:rPr>
          <w:rFonts w:ascii="Times New Roman" w:hAnsi="Times New Roman" w:cs="Times New Roman"/>
          <w:sz w:val="24"/>
          <w:szCs w:val="24"/>
        </w:rPr>
        <w:t>а</w:t>
      </w:r>
      <w:r w:rsidRPr="001F65B8">
        <w:rPr>
          <w:rFonts w:ascii="Times New Roman" w:hAnsi="Times New Roman" w:cs="Times New Roman"/>
          <w:sz w:val="24"/>
          <w:szCs w:val="24"/>
        </w:rPr>
        <w:t xml:space="preserve"> может быть связан</w:t>
      </w:r>
      <w:r w:rsidR="00F361B6">
        <w:rPr>
          <w:rFonts w:ascii="Times New Roman" w:hAnsi="Times New Roman" w:cs="Times New Roman"/>
          <w:sz w:val="24"/>
          <w:szCs w:val="24"/>
        </w:rPr>
        <w:t>а</w:t>
      </w:r>
      <w:r w:rsidRPr="001F65B8">
        <w:rPr>
          <w:rFonts w:ascii="Times New Roman" w:hAnsi="Times New Roman" w:cs="Times New Roman"/>
          <w:sz w:val="24"/>
          <w:szCs w:val="24"/>
        </w:rPr>
        <w:t xml:space="preserve"> с определёнными стрессовыми ситуациями или ассоциаци</w:t>
      </w:r>
      <w:r w:rsidRPr="001F65B8">
        <w:rPr>
          <w:rFonts w:ascii="Times New Roman" w:hAnsi="Times New Roman" w:cs="Times New Roman"/>
          <w:sz w:val="24"/>
          <w:szCs w:val="24"/>
        </w:rPr>
        <w:t>я</w:t>
      </w:r>
      <w:r w:rsidRPr="001F65B8">
        <w:rPr>
          <w:rFonts w:ascii="Times New Roman" w:hAnsi="Times New Roman" w:cs="Times New Roman"/>
          <w:sz w:val="24"/>
          <w:szCs w:val="24"/>
        </w:rPr>
        <w:t>ми, что делает этот процесс неприятным.</w:t>
      </w:r>
    </w:p>
    <w:p w:rsidR="00C70591" w:rsidRPr="00884190" w:rsidRDefault="00884190" w:rsidP="00884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90">
        <w:rPr>
          <w:rFonts w:ascii="Times New Roman" w:hAnsi="Times New Roman" w:cs="Times New Roman"/>
          <w:b/>
          <w:sz w:val="24"/>
          <w:szCs w:val="24"/>
        </w:rPr>
        <w:t>Подходы д</w:t>
      </w:r>
      <w:r w:rsidR="00C70591" w:rsidRPr="00884190">
        <w:rPr>
          <w:rFonts w:ascii="Times New Roman" w:hAnsi="Times New Roman" w:cs="Times New Roman"/>
          <w:b/>
          <w:sz w:val="24"/>
          <w:szCs w:val="24"/>
        </w:rPr>
        <w:t>ля того чтобы помочь своему ребенку более комфортно относиться к одежде:</w:t>
      </w:r>
    </w:p>
    <w:p w:rsidR="00C70591" w:rsidRDefault="00C70591" w:rsidP="00C7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591">
        <w:rPr>
          <w:rFonts w:ascii="Times New Roman" w:hAnsi="Times New Roman" w:cs="Times New Roman"/>
          <w:sz w:val="24"/>
          <w:szCs w:val="24"/>
        </w:rPr>
        <w:t xml:space="preserve">использовать одежду из мягких и дышащих тканей, </w:t>
      </w:r>
    </w:p>
    <w:p w:rsidR="00C70591" w:rsidRDefault="00C70591" w:rsidP="00C7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591">
        <w:rPr>
          <w:rFonts w:ascii="Times New Roman" w:hAnsi="Times New Roman" w:cs="Times New Roman"/>
          <w:sz w:val="24"/>
          <w:szCs w:val="24"/>
        </w:rPr>
        <w:t>минимизировать швы и яркие цвета,</w:t>
      </w:r>
    </w:p>
    <w:p w:rsidR="00C70591" w:rsidRDefault="00C70591" w:rsidP="00C7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591">
        <w:rPr>
          <w:rFonts w:ascii="Times New Roman" w:hAnsi="Times New Roman" w:cs="Times New Roman"/>
          <w:sz w:val="24"/>
          <w:szCs w:val="24"/>
        </w:rPr>
        <w:t xml:space="preserve"> позволять ребенку выбирать оде</w:t>
      </w:r>
      <w:r w:rsidRPr="00C70591">
        <w:rPr>
          <w:rFonts w:ascii="Times New Roman" w:hAnsi="Times New Roman" w:cs="Times New Roman"/>
          <w:sz w:val="24"/>
          <w:szCs w:val="24"/>
        </w:rPr>
        <w:t>ж</w:t>
      </w:r>
      <w:r w:rsidRPr="00C70591">
        <w:rPr>
          <w:rFonts w:ascii="Times New Roman" w:hAnsi="Times New Roman" w:cs="Times New Roman"/>
          <w:sz w:val="24"/>
          <w:szCs w:val="24"/>
        </w:rPr>
        <w:t xml:space="preserve">ду, которая ему нравится, </w:t>
      </w:r>
    </w:p>
    <w:p w:rsidR="00C70591" w:rsidRDefault="00C70591" w:rsidP="00C7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591">
        <w:rPr>
          <w:rFonts w:ascii="Times New Roman" w:hAnsi="Times New Roman" w:cs="Times New Roman"/>
          <w:sz w:val="24"/>
          <w:szCs w:val="24"/>
        </w:rPr>
        <w:t>постепенно вводить новые элементы в процесс одевания.</w:t>
      </w:r>
    </w:p>
    <w:p w:rsidR="00511048" w:rsidRPr="00511048" w:rsidRDefault="00511048" w:rsidP="0051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48">
        <w:rPr>
          <w:rFonts w:ascii="Times New Roman" w:hAnsi="Times New Roman" w:cs="Times New Roman"/>
          <w:b/>
          <w:sz w:val="24"/>
          <w:szCs w:val="24"/>
        </w:rPr>
        <w:lastRenderedPageBreak/>
        <w:t>Учим ребёнка с аутистическим спектром одеваться самостоятельно.</w:t>
      </w:r>
    </w:p>
    <w:p w:rsidR="00511048" w:rsidRDefault="00511048" w:rsidP="0051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</w:t>
      </w:r>
      <w:r w:rsidRPr="00511048">
        <w:rPr>
          <w:rFonts w:ascii="Times New Roman" w:hAnsi="Times New Roman" w:cs="Times New Roman"/>
          <w:sz w:val="24"/>
          <w:szCs w:val="24"/>
        </w:rPr>
        <w:t xml:space="preserve">тобы научить ребенка с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511048">
        <w:rPr>
          <w:rFonts w:ascii="Times New Roman" w:hAnsi="Times New Roman" w:cs="Times New Roman"/>
          <w:sz w:val="24"/>
          <w:szCs w:val="24"/>
        </w:rPr>
        <w:t xml:space="preserve"> с</w:t>
      </w:r>
      <w:r w:rsidRPr="00511048">
        <w:rPr>
          <w:rFonts w:ascii="Times New Roman" w:hAnsi="Times New Roman" w:cs="Times New Roman"/>
          <w:sz w:val="24"/>
          <w:szCs w:val="24"/>
        </w:rPr>
        <w:t>а</w:t>
      </w:r>
      <w:r w:rsidRPr="00511048">
        <w:rPr>
          <w:rFonts w:ascii="Times New Roman" w:hAnsi="Times New Roman" w:cs="Times New Roman"/>
          <w:sz w:val="24"/>
          <w:szCs w:val="24"/>
        </w:rPr>
        <w:t>мостоятельно одеваться потребуется терп</w:t>
      </w:r>
      <w:r w:rsidRPr="00511048">
        <w:rPr>
          <w:rFonts w:ascii="Times New Roman" w:hAnsi="Times New Roman" w:cs="Times New Roman"/>
          <w:sz w:val="24"/>
          <w:szCs w:val="24"/>
        </w:rPr>
        <w:t>е</w:t>
      </w:r>
      <w:r w:rsidRPr="00511048">
        <w:rPr>
          <w:rFonts w:ascii="Times New Roman" w:hAnsi="Times New Roman" w:cs="Times New Roman"/>
          <w:sz w:val="24"/>
          <w:szCs w:val="24"/>
        </w:rPr>
        <w:t>ние и индивидуальный подход.</w:t>
      </w:r>
    </w:p>
    <w:p w:rsidR="00DF5974" w:rsidRPr="00F361B6" w:rsidRDefault="00511048" w:rsidP="007A78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1B6">
        <w:rPr>
          <w:rFonts w:ascii="Times New Roman" w:hAnsi="Times New Roman" w:cs="Times New Roman"/>
          <w:sz w:val="24"/>
          <w:szCs w:val="24"/>
        </w:rPr>
        <w:t>Создайте последовательность. Ра</w:t>
      </w:r>
      <w:r w:rsidRPr="00F361B6">
        <w:rPr>
          <w:rFonts w:ascii="Times New Roman" w:hAnsi="Times New Roman" w:cs="Times New Roman"/>
          <w:sz w:val="24"/>
          <w:szCs w:val="24"/>
        </w:rPr>
        <w:t>з</w:t>
      </w:r>
      <w:r w:rsidRPr="00F361B6">
        <w:rPr>
          <w:rFonts w:ascii="Times New Roman" w:hAnsi="Times New Roman" w:cs="Times New Roman"/>
          <w:sz w:val="24"/>
          <w:szCs w:val="24"/>
        </w:rPr>
        <w:t>работайте четкий и простой план одевания, который можно повторять каждый день.</w:t>
      </w:r>
    </w:p>
    <w:p w:rsidR="00511048" w:rsidRPr="00F361B6" w:rsidRDefault="00511048" w:rsidP="00D34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1B6">
        <w:rPr>
          <w:rFonts w:ascii="Times New Roman" w:hAnsi="Times New Roman" w:cs="Times New Roman"/>
          <w:sz w:val="24"/>
          <w:szCs w:val="24"/>
        </w:rPr>
        <w:t>Используйте визуальные подсказки. Визуальные схемы и карточки с изображениями могут помочь ребе</w:t>
      </w:r>
      <w:r w:rsidRPr="00F361B6">
        <w:rPr>
          <w:rFonts w:ascii="Times New Roman" w:hAnsi="Times New Roman" w:cs="Times New Roman"/>
          <w:sz w:val="24"/>
          <w:szCs w:val="24"/>
        </w:rPr>
        <w:t>н</w:t>
      </w:r>
      <w:r w:rsidRPr="00F361B6">
        <w:rPr>
          <w:rFonts w:ascii="Times New Roman" w:hAnsi="Times New Roman" w:cs="Times New Roman"/>
          <w:sz w:val="24"/>
          <w:szCs w:val="24"/>
        </w:rPr>
        <w:t>ку понять и запомнить порядок де</w:t>
      </w:r>
      <w:r w:rsidRPr="00F361B6">
        <w:rPr>
          <w:rFonts w:ascii="Times New Roman" w:hAnsi="Times New Roman" w:cs="Times New Roman"/>
          <w:sz w:val="24"/>
          <w:szCs w:val="24"/>
        </w:rPr>
        <w:t>й</w:t>
      </w:r>
      <w:r w:rsidRPr="00F361B6">
        <w:rPr>
          <w:rFonts w:ascii="Times New Roman" w:hAnsi="Times New Roman" w:cs="Times New Roman"/>
          <w:sz w:val="24"/>
          <w:szCs w:val="24"/>
        </w:rPr>
        <w:t>ствий. Например, фотографии или картинки, показывающие каждый этап одевания, могут быть полезны.</w:t>
      </w:r>
    </w:p>
    <w:p w:rsidR="00511048" w:rsidRDefault="00511048" w:rsidP="00DF11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Разделите процесс одевания на м</w:t>
      </w:r>
      <w:r w:rsidRPr="00511048">
        <w:rPr>
          <w:rFonts w:ascii="Times New Roman" w:hAnsi="Times New Roman" w:cs="Times New Roman"/>
          <w:sz w:val="24"/>
          <w:szCs w:val="24"/>
        </w:rPr>
        <w:t>а</w:t>
      </w:r>
      <w:r w:rsidRPr="00511048">
        <w:rPr>
          <w:rFonts w:ascii="Times New Roman" w:hAnsi="Times New Roman" w:cs="Times New Roman"/>
          <w:sz w:val="24"/>
          <w:szCs w:val="24"/>
        </w:rPr>
        <w:t>ленькие шаги и учите их поэтапно. Начните с одного предмета одежды (например, носки) и по мере осво</w:t>
      </w:r>
      <w:r w:rsidRPr="00511048">
        <w:rPr>
          <w:rFonts w:ascii="Times New Roman" w:hAnsi="Times New Roman" w:cs="Times New Roman"/>
          <w:sz w:val="24"/>
          <w:szCs w:val="24"/>
        </w:rPr>
        <w:t>е</w:t>
      </w:r>
      <w:r w:rsidRPr="00511048">
        <w:rPr>
          <w:rFonts w:ascii="Times New Roman" w:hAnsi="Times New Roman" w:cs="Times New Roman"/>
          <w:sz w:val="24"/>
          <w:szCs w:val="24"/>
        </w:rPr>
        <w:t>ния добавляйте другие элементы.</w:t>
      </w:r>
    </w:p>
    <w:p w:rsidR="00EC07B4" w:rsidRPr="00EC07B4" w:rsidRDefault="00EC07B4" w:rsidP="00EC07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B4" w:rsidRPr="00EC07B4" w:rsidRDefault="00EC07B4" w:rsidP="00EC07B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C0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2660" cy="1842301"/>
            <wp:effectExtent l="0" t="0" r="0" b="5715"/>
            <wp:docPr id="1" name="Рисунок 1" descr="C:\Users\Воспитатель\Downloads\U7vtypAxG8J-54qsslAT-GHCwk8op3KnmKV2_iNcw6WVOm_Q4aG8FTFh4fJrHw4a2hD7P0_iQ2g8vvK3KfrD1p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ownloads\U7vtypAxG8J-54qsslAT-GHCwk8op3KnmKV2_iNcw6WVOm_Q4aG8FTFh4fJrHw4a2hD7P0_iQ2g8vvK3KfrD1p9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53" cy="18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48" w:rsidRDefault="00511048" w:rsidP="00FF47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lastRenderedPageBreak/>
        <w:t>Используйте социальные истории. Социальные истории — это короткие рассказы, которые объясняют, что происходит и почему. Они могут помочь ребенку понять, почему ва</w:t>
      </w:r>
      <w:r w:rsidRPr="00511048">
        <w:rPr>
          <w:rFonts w:ascii="Times New Roman" w:hAnsi="Times New Roman" w:cs="Times New Roman"/>
          <w:sz w:val="24"/>
          <w:szCs w:val="24"/>
        </w:rPr>
        <w:t>ж</w:t>
      </w:r>
      <w:r w:rsidRPr="00511048">
        <w:rPr>
          <w:rFonts w:ascii="Times New Roman" w:hAnsi="Times New Roman" w:cs="Times New Roman"/>
          <w:sz w:val="24"/>
          <w:szCs w:val="24"/>
        </w:rPr>
        <w:t>но одеваться и как это сделать.</w:t>
      </w:r>
    </w:p>
    <w:p w:rsidR="00E54DDC" w:rsidRPr="00E54DDC" w:rsidRDefault="00E54DDC" w:rsidP="00E54DDC">
      <w:pPr>
        <w:jc w:val="both"/>
        <w:rPr>
          <w:rFonts w:ascii="Times New Roman" w:hAnsi="Times New Roman" w:cs="Times New Roman"/>
          <w:sz w:val="24"/>
          <w:szCs w:val="24"/>
        </w:rPr>
      </w:pPr>
      <w:r w:rsidRPr="00E54D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" cy="1861734"/>
            <wp:effectExtent l="0" t="0" r="0" b="5715"/>
            <wp:docPr id="2" name="Рисунок 2" descr="C:\Users\Воспитатель\Downloads\fbc08cb9a62c31b9a7c5b6fa23e20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ownloads\fbc08cb9a62c31b9a7c5b6fa23e20b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0" r="33863"/>
                    <a:stretch/>
                  </pic:blipFill>
                  <pic:spPr bwMode="auto">
                    <a:xfrm>
                      <a:off x="0" y="0"/>
                      <a:ext cx="525297" cy="188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4D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5671" cy="1859280"/>
            <wp:effectExtent l="0" t="0" r="0" b="7620"/>
            <wp:docPr id="3" name="Рисунок 3" descr="C:\Users\Воспитатель\Downloads\e992cfa6bb2a49dbe055bc8ba0ebc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ownloads\e992cfa6bb2a49dbe055bc8ba0ebc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51" cy="18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48" w:rsidRPr="00511048" w:rsidRDefault="00511048" w:rsidP="00511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48" w:rsidRDefault="00511048" w:rsidP="00F26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Выбор одежды. Позвольте ребенку участвовать в выборе одежды. Это может помочь ему чувствовать себя более вовлеченным и мотивирова</w:t>
      </w:r>
      <w:r w:rsidRPr="00511048">
        <w:rPr>
          <w:rFonts w:ascii="Times New Roman" w:hAnsi="Times New Roman" w:cs="Times New Roman"/>
          <w:sz w:val="24"/>
          <w:szCs w:val="24"/>
        </w:rPr>
        <w:t>н</w:t>
      </w:r>
      <w:r w:rsidRPr="00511048">
        <w:rPr>
          <w:rFonts w:ascii="Times New Roman" w:hAnsi="Times New Roman" w:cs="Times New Roman"/>
          <w:sz w:val="24"/>
          <w:szCs w:val="24"/>
        </w:rPr>
        <w:t>ным. Обратите внимание на текстуру и комфорт, чтобы избежать сенсо</w:t>
      </w:r>
      <w:r w:rsidRPr="00511048">
        <w:rPr>
          <w:rFonts w:ascii="Times New Roman" w:hAnsi="Times New Roman" w:cs="Times New Roman"/>
          <w:sz w:val="24"/>
          <w:szCs w:val="24"/>
        </w:rPr>
        <w:t>р</w:t>
      </w:r>
      <w:r w:rsidRPr="00511048">
        <w:rPr>
          <w:rFonts w:ascii="Times New Roman" w:hAnsi="Times New Roman" w:cs="Times New Roman"/>
          <w:sz w:val="24"/>
          <w:szCs w:val="24"/>
        </w:rPr>
        <w:t>ного дискомфорта.</w:t>
      </w:r>
    </w:p>
    <w:p w:rsidR="00B7630E" w:rsidRPr="00B7630E" w:rsidRDefault="00B7630E" w:rsidP="00B7630E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763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6474" cy="891540"/>
            <wp:effectExtent l="0" t="0" r="7620" b="3810"/>
            <wp:docPr id="4" name="Рисунок 4" descr="C:\Users\Воспитатель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спитатель\Downloads\images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43" r="51394" b="42994"/>
                    <a:stretch/>
                  </pic:blipFill>
                  <pic:spPr bwMode="auto">
                    <a:xfrm>
                      <a:off x="0" y="0"/>
                      <a:ext cx="1735491" cy="8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048" w:rsidRPr="00511048" w:rsidRDefault="00511048" w:rsidP="00511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48" w:rsidRDefault="00511048" w:rsidP="00351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Модель поведения. Покажите ребе</w:t>
      </w:r>
      <w:r w:rsidRPr="00511048">
        <w:rPr>
          <w:rFonts w:ascii="Times New Roman" w:hAnsi="Times New Roman" w:cs="Times New Roman"/>
          <w:sz w:val="24"/>
          <w:szCs w:val="24"/>
        </w:rPr>
        <w:t>н</w:t>
      </w:r>
      <w:r w:rsidRPr="00511048">
        <w:rPr>
          <w:rFonts w:ascii="Times New Roman" w:hAnsi="Times New Roman" w:cs="Times New Roman"/>
          <w:sz w:val="24"/>
          <w:szCs w:val="24"/>
        </w:rPr>
        <w:t xml:space="preserve">ку, как одеваться, демонстрируя </w:t>
      </w:r>
      <w:r w:rsidRPr="00511048">
        <w:rPr>
          <w:rFonts w:ascii="Times New Roman" w:hAnsi="Times New Roman" w:cs="Times New Roman"/>
          <w:sz w:val="24"/>
          <w:szCs w:val="24"/>
        </w:rPr>
        <w:lastRenderedPageBreak/>
        <w:t>процесс перед ним. Можно испол</w:t>
      </w:r>
      <w:r w:rsidRPr="00511048">
        <w:rPr>
          <w:rFonts w:ascii="Times New Roman" w:hAnsi="Times New Roman" w:cs="Times New Roman"/>
          <w:sz w:val="24"/>
          <w:szCs w:val="24"/>
        </w:rPr>
        <w:t>ь</w:t>
      </w:r>
      <w:r w:rsidRPr="00511048">
        <w:rPr>
          <w:rFonts w:ascii="Times New Roman" w:hAnsi="Times New Roman" w:cs="Times New Roman"/>
          <w:sz w:val="24"/>
          <w:szCs w:val="24"/>
        </w:rPr>
        <w:t>зовать куклы или игрушки, чтобы наглядно объяснить, как это делать.</w:t>
      </w:r>
    </w:p>
    <w:p w:rsidR="00511048" w:rsidRDefault="00511048" w:rsidP="006E07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Применяйте похвалу и поощрения. Хвалите ребенка за каждый дости</w:t>
      </w:r>
      <w:r w:rsidRPr="00511048">
        <w:rPr>
          <w:rFonts w:ascii="Times New Roman" w:hAnsi="Times New Roman" w:cs="Times New Roman"/>
          <w:sz w:val="24"/>
          <w:szCs w:val="24"/>
        </w:rPr>
        <w:t>г</w:t>
      </w:r>
      <w:r w:rsidRPr="00511048">
        <w:rPr>
          <w:rFonts w:ascii="Times New Roman" w:hAnsi="Times New Roman" w:cs="Times New Roman"/>
          <w:sz w:val="24"/>
          <w:szCs w:val="24"/>
        </w:rPr>
        <w:t>нутый шаг и используйте полож</w:t>
      </w:r>
      <w:r w:rsidRPr="00511048">
        <w:rPr>
          <w:rFonts w:ascii="Times New Roman" w:hAnsi="Times New Roman" w:cs="Times New Roman"/>
          <w:sz w:val="24"/>
          <w:szCs w:val="24"/>
        </w:rPr>
        <w:t>и</w:t>
      </w:r>
      <w:r w:rsidRPr="00511048">
        <w:rPr>
          <w:rFonts w:ascii="Times New Roman" w:hAnsi="Times New Roman" w:cs="Times New Roman"/>
          <w:sz w:val="24"/>
          <w:szCs w:val="24"/>
        </w:rPr>
        <w:t>тельное подкрепление. Это может быть словесная похвала, наклейки или другие небольшие вознагражд</w:t>
      </w:r>
      <w:r w:rsidRPr="00511048">
        <w:rPr>
          <w:rFonts w:ascii="Times New Roman" w:hAnsi="Times New Roman" w:cs="Times New Roman"/>
          <w:sz w:val="24"/>
          <w:szCs w:val="24"/>
        </w:rPr>
        <w:t>е</w:t>
      </w:r>
      <w:r w:rsidRPr="00511048">
        <w:rPr>
          <w:rFonts w:ascii="Times New Roman" w:hAnsi="Times New Roman" w:cs="Times New Roman"/>
          <w:sz w:val="24"/>
          <w:szCs w:val="24"/>
        </w:rPr>
        <w:t>ния.</w:t>
      </w:r>
    </w:p>
    <w:p w:rsidR="00511048" w:rsidRDefault="00511048" w:rsidP="00047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Используйте таймеры и напомин</w:t>
      </w:r>
      <w:r w:rsidRPr="00511048">
        <w:rPr>
          <w:rFonts w:ascii="Times New Roman" w:hAnsi="Times New Roman" w:cs="Times New Roman"/>
          <w:sz w:val="24"/>
          <w:szCs w:val="24"/>
        </w:rPr>
        <w:t>а</w:t>
      </w:r>
      <w:r w:rsidRPr="00511048">
        <w:rPr>
          <w:rFonts w:ascii="Times New Roman" w:hAnsi="Times New Roman" w:cs="Times New Roman"/>
          <w:sz w:val="24"/>
          <w:szCs w:val="24"/>
        </w:rPr>
        <w:t>ния: Если ребенок воспринимает время лучше через визуальные или звуковые сигналы, таймер может помочь ему понять, сколько времени он имеет для одевания.</w:t>
      </w:r>
    </w:p>
    <w:p w:rsidR="00511048" w:rsidRDefault="00511048" w:rsidP="00047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48">
        <w:rPr>
          <w:rFonts w:ascii="Times New Roman" w:hAnsi="Times New Roman" w:cs="Times New Roman"/>
          <w:sz w:val="24"/>
          <w:szCs w:val="24"/>
        </w:rPr>
        <w:t>Терпение и повторение. Не ожида</w:t>
      </w:r>
      <w:r w:rsidRPr="00511048">
        <w:rPr>
          <w:rFonts w:ascii="Times New Roman" w:hAnsi="Times New Roman" w:cs="Times New Roman"/>
          <w:sz w:val="24"/>
          <w:szCs w:val="24"/>
        </w:rPr>
        <w:t>й</w:t>
      </w:r>
      <w:r w:rsidRPr="00511048">
        <w:rPr>
          <w:rFonts w:ascii="Times New Roman" w:hAnsi="Times New Roman" w:cs="Times New Roman"/>
          <w:sz w:val="24"/>
          <w:szCs w:val="24"/>
        </w:rPr>
        <w:t>те, что ребенок научится одеваться сразу. Регулярная практика и терп</w:t>
      </w:r>
      <w:r w:rsidRPr="00511048">
        <w:rPr>
          <w:rFonts w:ascii="Times New Roman" w:hAnsi="Times New Roman" w:cs="Times New Roman"/>
          <w:sz w:val="24"/>
          <w:szCs w:val="24"/>
        </w:rPr>
        <w:t>е</w:t>
      </w:r>
      <w:r w:rsidRPr="00511048">
        <w:rPr>
          <w:rFonts w:ascii="Times New Roman" w:hAnsi="Times New Roman" w:cs="Times New Roman"/>
          <w:sz w:val="24"/>
          <w:szCs w:val="24"/>
        </w:rPr>
        <w:t>ние помогут в развитии необход</w:t>
      </w:r>
      <w:r w:rsidRPr="00511048">
        <w:rPr>
          <w:rFonts w:ascii="Times New Roman" w:hAnsi="Times New Roman" w:cs="Times New Roman"/>
          <w:sz w:val="24"/>
          <w:szCs w:val="24"/>
        </w:rPr>
        <w:t>и</w:t>
      </w:r>
      <w:r w:rsidRPr="00511048">
        <w:rPr>
          <w:rFonts w:ascii="Times New Roman" w:hAnsi="Times New Roman" w:cs="Times New Roman"/>
          <w:sz w:val="24"/>
          <w:szCs w:val="24"/>
        </w:rPr>
        <w:t>мых навыков.</w:t>
      </w:r>
    </w:p>
    <w:p w:rsidR="005715F1" w:rsidRPr="005715F1" w:rsidRDefault="005715F1" w:rsidP="005715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15F1" w:rsidRDefault="005715F1" w:rsidP="005715F1">
      <w:pPr>
        <w:spacing w:after="0" w:line="276" w:lineRule="auto"/>
        <w:ind w:left="360"/>
        <w:rPr>
          <w:i/>
        </w:rPr>
      </w:pPr>
      <w:r w:rsidRPr="005715F1">
        <w:rPr>
          <w:i/>
        </w:rPr>
        <w:t>301650 Россия, Тульская обл., г. Новомо</w:t>
      </w:r>
      <w:r w:rsidRPr="005715F1">
        <w:rPr>
          <w:i/>
        </w:rPr>
        <w:t>с</w:t>
      </w:r>
      <w:r w:rsidRPr="005715F1">
        <w:rPr>
          <w:i/>
        </w:rPr>
        <w:t xml:space="preserve">ковск, </w:t>
      </w:r>
      <w:proofErr w:type="spellStart"/>
      <w:r w:rsidRPr="005715F1">
        <w:rPr>
          <w:i/>
        </w:rPr>
        <w:t>ул</w:t>
      </w:r>
      <w:proofErr w:type="spellEnd"/>
      <w:r w:rsidRPr="005715F1">
        <w:rPr>
          <w:i/>
        </w:rPr>
        <w:t xml:space="preserve"> Комсомольская 8а.</w:t>
      </w:r>
    </w:p>
    <w:p w:rsidR="005715F1" w:rsidRPr="0002162E" w:rsidRDefault="005715F1" w:rsidP="005715F1">
      <w:pPr>
        <w:spacing w:after="0" w:line="276" w:lineRule="auto"/>
        <w:ind w:left="360"/>
        <w:rPr>
          <w:i/>
          <w:lang w:val="en-US"/>
        </w:rPr>
      </w:pPr>
      <w:r w:rsidRPr="005715F1">
        <w:rPr>
          <w:i/>
        </w:rPr>
        <w:t>Тел</w:t>
      </w:r>
      <w:r w:rsidRPr="0002162E">
        <w:rPr>
          <w:i/>
          <w:lang w:val="en-US"/>
        </w:rPr>
        <w:t>:</w:t>
      </w:r>
      <w:r w:rsidRPr="0002162E">
        <w:rPr>
          <w:shd w:val="clear" w:color="auto" w:fill="FFFFFF"/>
          <w:lang w:val="en-US"/>
        </w:rPr>
        <w:t xml:space="preserve"> </w:t>
      </w:r>
      <w:r w:rsidRPr="0002162E">
        <w:rPr>
          <w:i/>
          <w:shd w:val="clear" w:color="auto" w:fill="FFFFFF"/>
          <w:lang w:val="en-US"/>
        </w:rPr>
        <w:t>8(48762)6-14-66</w:t>
      </w:r>
    </w:p>
    <w:p w:rsidR="005715F1" w:rsidRDefault="0002162E" w:rsidP="005715F1">
      <w:pPr>
        <w:spacing w:after="0" w:line="276" w:lineRule="auto"/>
        <w:ind w:left="360"/>
        <w:rPr>
          <w:lang w:val="en-US"/>
        </w:rPr>
      </w:pPr>
      <w:hyperlink r:id="rId11" w:tgtFrame="_blank" w:history="1">
        <w:proofErr w:type="gramStart"/>
        <w:r w:rsidR="005715F1" w:rsidRPr="005715F1">
          <w:rPr>
            <w:rStyle w:val="a4"/>
            <w:color w:val="0066BB"/>
            <w:bdr w:val="none" w:sz="0" w:space="0" w:color="auto" w:frame="1"/>
            <w:shd w:val="clear" w:color="auto" w:fill="FFFFFF"/>
            <w:lang w:val="en-US"/>
          </w:rPr>
          <w:t>detsad-ovz-nmsk.ru</w:t>
        </w:r>
        <w:proofErr w:type="gramEnd"/>
      </w:hyperlink>
      <w:r w:rsidR="005715F1" w:rsidRPr="005715F1">
        <w:rPr>
          <w:lang w:val="en-US"/>
        </w:rPr>
        <w:t xml:space="preserve"> </w:t>
      </w:r>
    </w:p>
    <w:p w:rsidR="005715F1" w:rsidRPr="005715F1" w:rsidRDefault="005715F1" w:rsidP="005715F1">
      <w:pPr>
        <w:spacing w:after="0" w:line="276" w:lineRule="auto"/>
        <w:ind w:left="360"/>
        <w:rPr>
          <w:i/>
          <w:lang w:val="en-US"/>
        </w:rPr>
      </w:pPr>
      <w:proofErr w:type="gramStart"/>
      <w:r w:rsidRPr="005715F1">
        <w:rPr>
          <w:lang w:val="en-US"/>
        </w:rPr>
        <w:t>e-mail</w:t>
      </w:r>
      <w:proofErr w:type="gramEnd"/>
      <w:r w:rsidRPr="005715F1">
        <w:rPr>
          <w:lang w:val="en-US"/>
        </w:rPr>
        <w:t xml:space="preserve">: </w:t>
      </w:r>
      <w:hyperlink r:id="rId12" w:history="1">
        <w:r w:rsidRPr="005715F1">
          <w:rPr>
            <w:rStyle w:val="a4"/>
            <w:color w:val="0066BB"/>
            <w:bdr w:val="none" w:sz="0" w:space="0" w:color="auto" w:frame="1"/>
            <w:shd w:val="clear" w:color="auto" w:fill="FFFFFF"/>
            <w:lang w:val="en-US"/>
          </w:rPr>
          <w:t>dou.detsad2@tularegion.ru</w:t>
        </w:r>
      </w:hyperlink>
    </w:p>
    <w:p w:rsidR="005715F1" w:rsidRPr="0002162E" w:rsidRDefault="0002162E" w:rsidP="005715F1">
      <w:pPr>
        <w:spacing w:after="0"/>
        <w:ind w:left="360"/>
        <w:rPr>
          <w:rStyle w:val="a4"/>
          <w:lang w:val="en-US"/>
        </w:rPr>
      </w:pPr>
      <w:hyperlink r:id="rId13" w:history="1">
        <w:r w:rsidR="005715F1" w:rsidRPr="0002162E">
          <w:rPr>
            <w:rStyle w:val="a4"/>
            <w:lang w:val="en-US"/>
          </w:rPr>
          <w:t>rannyaya_pomoshch@mail.ru</w:t>
        </w:r>
      </w:hyperlink>
    </w:p>
    <w:p w:rsidR="005D4FAC" w:rsidRPr="0002162E" w:rsidRDefault="005D4FAC" w:rsidP="005715F1">
      <w:pPr>
        <w:spacing w:after="0"/>
        <w:ind w:left="360"/>
        <w:rPr>
          <w:rStyle w:val="a4"/>
          <w:lang w:val="en-US"/>
        </w:rPr>
      </w:pPr>
    </w:p>
    <w:p w:rsidR="005D4FAC" w:rsidRPr="0002162E" w:rsidRDefault="005D4FAC" w:rsidP="005715F1">
      <w:pPr>
        <w:spacing w:after="0"/>
        <w:ind w:left="360"/>
        <w:rPr>
          <w:rStyle w:val="a4"/>
          <w:lang w:val="en-US"/>
        </w:rPr>
      </w:pPr>
    </w:p>
    <w:p w:rsidR="005D4FAC" w:rsidRPr="0002162E" w:rsidRDefault="005D4FAC" w:rsidP="005715F1">
      <w:pPr>
        <w:spacing w:after="0"/>
        <w:ind w:left="360"/>
        <w:rPr>
          <w:rFonts w:ascii="Times New Roman" w:hAnsi="Times New Roman" w:cs="Times New Roman"/>
          <w:b/>
          <w:lang w:val="en-US"/>
        </w:rPr>
      </w:pPr>
      <w:r w:rsidRPr="005D4FAC">
        <w:rPr>
          <w:rFonts w:ascii="Times New Roman" w:hAnsi="Times New Roman" w:cs="Times New Roman"/>
          <w:b/>
        </w:rPr>
        <w:t>Составитель</w:t>
      </w:r>
      <w:r w:rsidRPr="0002162E">
        <w:rPr>
          <w:rFonts w:ascii="Times New Roman" w:hAnsi="Times New Roman" w:cs="Times New Roman"/>
          <w:b/>
          <w:lang w:val="en-US"/>
        </w:rPr>
        <w:t>:</w:t>
      </w:r>
    </w:p>
    <w:p w:rsidR="005D4FAC" w:rsidRDefault="005D4FAC" w:rsidP="005715F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ранней коммуникации (уч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тель-логопед) службы ранней помощи</w:t>
      </w:r>
    </w:p>
    <w:p w:rsidR="00EF0760" w:rsidRDefault="005D4FAC" w:rsidP="005D4FAC">
      <w:pPr>
        <w:spacing w:after="0"/>
        <w:ind w:left="360"/>
      </w:pPr>
      <w:r>
        <w:rPr>
          <w:rFonts w:ascii="Times New Roman" w:hAnsi="Times New Roman" w:cs="Times New Roman"/>
        </w:rPr>
        <w:lastRenderedPageBreak/>
        <w:t>Петрушенко София Васильевна.</w:t>
      </w:r>
    </w:p>
    <w:p w:rsidR="00EF0760" w:rsidRDefault="00EF0760" w:rsidP="00EF42BF">
      <w:pPr>
        <w:shd w:val="clear" w:color="auto" w:fill="BDD6EE" w:themeFill="accent1" w:themeFillTint="66"/>
        <w:jc w:val="right"/>
      </w:pPr>
      <w:r w:rsidRPr="00060C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6FF493" wp14:editId="1D06AE61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6" name="Рисунок 6" descr="C:\Users\Воспитатель\Desktop\ПРОГРАММЫ РАННЕЙ ПОМОЩИ\ИНДИВИДУАЛЬНЫЕ ПРОГРАММЫ НА ДЕТЕЙ\vf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ПРОГРАММЫ РАННЕЙ ПОМОЩИ\ИНДИВИДУАЛЬНЫЕ ПРОГРАММЫ НА ДЕТЕЙ\vfv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ГДОУ ТО «Новомосковский детский сад для детей с огр</w:t>
      </w:r>
      <w:r>
        <w:t>а</w:t>
      </w:r>
      <w:r>
        <w:t>ниченными возможностями здор</w:t>
      </w:r>
      <w:r>
        <w:t>о</w:t>
      </w:r>
      <w:r>
        <w:t>вья»</w:t>
      </w:r>
    </w:p>
    <w:p w:rsidR="00EF0760" w:rsidRDefault="00EF0760" w:rsidP="00EF42BF">
      <w:pPr>
        <w:shd w:val="clear" w:color="auto" w:fill="BDD6EE" w:themeFill="accent1" w:themeFillTint="66"/>
        <w:jc w:val="center"/>
        <w:rPr>
          <w:b/>
        </w:rPr>
      </w:pPr>
      <w:r w:rsidRPr="00690D26">
        <w:rPr>
          <w:b/>
        </w:rPr>
        <w:t>ПОДРАЗДЕЛЕНИЕ СЛУЖБЫ РАННЕЙ ПОМОЩИ.</w:t>
      </w:r>
    </w:p>
    <w:p w:rsidR="005D4FAC" w:rsidRDefault="005D4FAC" w:rsidP="00EF0760">
      <w:pPr>
        <w:jc w:val="center"/>
        <w:rPr>
          <w:b/>
        </w:rPr>
      </w:pPr>
    </w:p>
    <w:p w:rsidR="005D4FAC" w:rsidRDefault="005D4FAC" w:rsidP="00EF0760">
      <w:pPr>
        <w:jc w:val="center"/>
        <w:rPr>
          <w:b/>
        </w:rPr>
      </w:pPr>
    </w:p>
    <w:p w:rsidR="00A478DA" w:rsidRPr="00A478DA" w:rsidRDefault="00A478DA" w:rsidP="00EF0760">
      <w:pPr>
        <w:jc w:val="center"/>
        <w:rPr>
          <w:b/>
          <w:sz w:val="24"/>
          <w:szCs w:val="24"/>
        </w:rPr>
      </w:pPr>
      <w:r w:rsidRPr="00A478DA">
        <w:rPr>
          <w:b/>
          <w:sz w:val="24"/>
          <w:szCs w:val="24"/>
        </w:rPr>
        <w:t>В ПОМОЩЬ РОДИТЕЛЯМ.</w:t>
      </w:r>
    </w:p>
    <w:p w:rsidR="005D4FAC" w:rsidRPr="00A478DA" w:rsidRDefault="00A478DA" w:rsidP="00EF0760">
      <w:pPr>
        <w:jc w:val="center"/>
        <w:rPr>
          <w:b/>
          <w:sz w:val="24"/>
          <w:szCs w:val="24"/>
        </w:rPr>
      </w:pPr>
      <w:r w:rsidRPr="00A478DA">
        <w:rPr>
          <w:b/>
          <w:sz w:val="24"/>
          <w:szCs w:val="24"/>
        </w:rPr>
        <w:t>ОРГАНИЗАЦИЯ РУТИНЫ ОДЕВАНИЯ.</w:t>
      </w:r>
    </w:p>
    <w:p w:rsidR="00EF0760" w:rsidRDefault="005D4FAC" w:rsidP="00A47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FAC">
        <w:rPr>
          <w:b/>
          <w:noProof/>
          <w:lang w:eastAsia="ru-RU"/>
        </w:rPr>
        <w:drawing>
          <wp:inline distT="0" distB="0" distL="0" distR="0">
            <wp:extent cx="1485900" cy="2110812"/>
            <wp:effectExtent l="0" t="0" r="0" b="3810"/>
            <wp:docPr id="7" name="Рисунок 7" descr="C:\Users\Воспитатель\Downloads\shutterstock_149142050pdf-dressing-illus-pag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ownloads\shutterstock_149142050pdf-dressing-illus-page-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5" cy="21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BF" w:rsidRDefault="00EF42BF" w:rsidP="00EF0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2BF" w:rsidRDefault="00EF42BF" w:rsidP="00EF0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2BF" w:rsidRDefault="00EF42BF" w:rsidP="00EF0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2BF" w:rsidRDefault="00EF42BF" w:rsidP="00EF0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048" w:rsidRPr="00511048" w:rsidRDefault="0002162E" w:rsidP="00021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EF42BF">
        <w:rPr>
          <w:rFonts w:ascii="Times New Roman" w:hAnsi="Times New Roman" w:cs="Times New Roman"/>
          <w:sz w:val="24"/>
          <w:szCs w:val="24"/>
        </w:rPr>
        <w:t>г. Новомосковск, 2025</w:t>
      </w:r>
    </w:p>
    <w:sectPr w:rsidR="00511048" w:rsidRPr="00511048" w:rsidSect="00434227">
      <w:pgSz w:w="16838" w:h="11906" w:orient="landscape"/>
      <w:pgMar w:top="851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CA"/>
      </v:shape>
    </w:pict>
  </w:numPicBullet>
  <w:abstractNum w:abstractNumId="0">
    <w:nsid w:val="19A509BE"/>
    <w:multiLevelType w:val="hybridMultilevel"/>
    <w:tmpl w:val="91C49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731A2"/>
    <w:multiLevelType w:val="hybridMultilevel"/>
    <w:tmpl w:val="987A2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36B9"/>
    <w:multiLevelType w:val="hybridMultilevel"/>
    <w:tmpl w:val="34CA8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60"/>
    <w:rsid w:val="0002162E"/>
    <w:rsid w:val="001F65B8"/>
    <w:rsid w:val="00232915"/>
    <w:rsid w:val="004315D9"/>
    <w:rsid w:val="00434227"/>
    <w:rsid w:val="00511048"/>
    <w:rsid w:val="005715F1"/>
    <w:rsid w:val="005A14D2"/>
    <w:rsid w:val="005D4FAC"/>
    <w:rsid w:val="006C6460"/>
    <w:rsid w:val="00884190"/>
    <w:rsid w:val="00A478DA"/>
    <w:rsid w:val="00B7630E"/>
    <w:rsid w:val="00C70591"/>
    <w:rsid w:val="00DF5974"/>
    <w:rsid w:val="00E54DDC"/>
    <w:rsid w:val="00EC07B4"/>
    <w:rsid w:val="00EF0760"/>
    <w:rsid w:val="00EF42BF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7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5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5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annyaya_pomoshch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mailto:dou.detsad2@tularegi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tsad-ovz-nm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dcterms:created xsi:type="dcterms:W3CDTF">2025-03-14T11:18:00Z</dcterms:created>
  <dcterms:modified xsi:type="dcterms:W3CDTF">2025-04-07T12:08:00Z</dcterms:modified>
</cp:coreProperties>
</file>